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5" w:rsidRPr="003A7F05" w:rsidRDefault="003A7F05" w:rsidP="003A7F05">
      <w:pPr>
        <w:spacing w:after="15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</w:pPr>
      <w:r w:rsidRPr="003A7F0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cs-CZ"/>
        </w:rPr>
        <w:t>SHZ Bečov přijme kolegyni nebo kolegu na pozici pokladní/průvodce</w:t>
      </w:r>
    </w:p>
    <w:p w:rsidR="003A7F05" w:rsidRPr="003A7F05" w:rsidRDefault="003A7F05" w:rsidP="003A7F05">
      <w:pPr>
        <w:spacing w:line="240" w:lineRule="auto"/>
        <w:textAlignment w:val="baseline"/>
        <w:rPr>
          <w:rFonts w:ascii="Arial" w:eastAsia="Times New Roman" w:hAnsi="Arial" w:cs="Arial"/>
          <w:color w:val="1D1D1D"/>
          <w:sz w:val="27"/>
          <w:szCs w:val="27"/>
          <w:lang w:eastAsia="cs-CZ"/>
        </w:rPr>
      </w:pPr>
    </w:p>
    <w:p w:rsidR="003A7F05" w:rsidRPr="003A7F05" w:rsidRDefault="003A7F05" w:rsidP="003A7F05">
      <w:pPr>
        <w:spacing w:after="300" w:line="336" w:lineRule="atLeast"/>
        <w:textAlignment w:val="baseline"/>
        <w:rPr>
          <w:rFonts w:ascii="Arial" w:eastAsia="Times New Roman" w:hAnsi="Arial" w:cs="Arial"/>
          <w:color w:val="1D1D1D"/>
          <w:sz w:val="32"/>
          <w:szCs w:val="32"/>
          <w:lang w:eastAsia="cs-CZ"/>
        </w:rPr>
      </w:pPr>
      <w:r w:rsidRPr="003A7F05">
        <w:rPr>
          <w:rFonts w:ascii="Arial" w:eastAsia="Times New Roman" w:hAnsi="Arial" w:cs="Arial"/>
          <w:color w:val="1D1D1D"/>
          <w:sz w:val="32"/>
          <w:szCs w:val="32"/>
          <w:lang w:eastAsia="cs-CZ"/>
        </w:rPr>
        <w:t xml:space="preserve">Láká vás práce v atraktivním prostředí národní kulturní památky? </w:t>
      </w:r>
      <w:r w:rsidR="00BC3851" w:rsidRPr="00BC3851">
        <w:rPr>
          <w:rFonts w:ascii="Arial" w:eastAsia="Times New Roman" w:hAnsi="Arial" w:cs="Arial"/>
          <w:color w:val="1D1D1D"/>
          <w:sz w:val="32"/>
          <w:szCs w:val="32"/>
          <w:lang w:eastAsia="cs-CZ"/>
        </w:rPr>
        <w:t>P</w:t>
      </w:r>
      <w:r w:rsidR="00BC3851" w:rsidRPr="003A7F05">
        <w:rPr>
          <w:rFonts w:ascii="Arial" w:eastAsia="Times New Roman" w:hAnsi="Arial" w:cs="Arial"/>
          <w:color w:val="1D1D1D"/>
          <w:sz w:val="32"/>
          <w:szCs w:val="32"/>
          <w:lang w:eastAsia="cs-CZ"/>
        </w:rPr>
        <w:t>řijmeme zaměstnance na pozici pokladní/</w:t>
      </w:r>
      <w:r w:rsidR="00BC3851" w:rsidRPr="00BC3851">
        <w:rPr>
          <w:rFonts w:ascii="Arial" w:eastAsia="Times New Roman" w:hAnsi="Arial" w:cs="Arial"/>
          <w:color w:val="1D1D1D"/>
          <w:sz w:val="32"/>
          <w:szCs w:val="32"/>
          <w:lang w:eastAsia="cs-CZ"/>
        </w:rPr>
        <w:t xml:space="preserve"> </w:t>
      </w:r>
      <w:r w:rsidR="00BC3851" w:rsidRPr="003A7F05">
        <w:rPr>
          <w:rFonts w:ascii="Arial" w:eastAsia="Times New Roman" w:hAnsi="Arial" w:cs="Arial"/>
          <w:color w:val="1D1D1D"/>
          <w:sz w:val="32"/>
          <w:szCs w:val="32"/>
          <w:lang w:eastAsia="cs-CZ"/>
        </w:rPr>
        <w:t>průvodce.</w:t>
      </w:r>
      <w:r w:rsidR="00BC3851" w:rsidRPr="00BC3851">
        <w:rPr>
          <w:rFonts w:ascii="Arial" w:eastAsia="Times New Roman" w:hAnsi="Arial" w:cs="Arial"/>
          <w:color w:val="1D1D1D"/>
          <w:sz w:val="32"/>
          <w:szCs w:val="32"/>
          <w:lang w:eastAsia="cs-CZ"/>
        </w:rPr>
        <w:t xml:space="preserve"> Nástup dohodou na začátku roku 2019</w:t>
      </w:r>
      <w:r w:rsidRPr="003A7F05">
        <w:rPr>
          <w:rFonts w:ascii="Arial" w:eastAsia="Times New Roman" w:hAnsi="Arial" w:cs="Arial"/>
          <w:color w:val="1D1D1D"/>
          <w:sz w:val="32"/>
          <w:szCs w:val="32"/>
          <w:lang w:eastAsia="cs-CZ"/>
        </w:rPr>
        <w:t xml:space="preserve"> </w:t>
      </w:r>
    </w:p>
    <w:p w:rsidR="003A7F05" w:rsidRPr="003A7F05" w:rsidRDefault="003A7F05" w:rsidP="003A7F05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3A7F05">
        <w:rPr>
          <w:rFonts w:ascii="Arial" w:eastAsia="Times New Roman" w:hAnsi="Arial" w:cs="Arial"/>
          <w:b/>
          <w:bCs/>
          <w:color w:val="1D1D1D"/>
          <w:sz w:val="30"/>
          <w:szCs w:val="30"/>
          <w:bdr w:val="none" w:sz="0" w:space="0" w:color="auto" w:frame="1"/>
          <w:lang w:eastAsia="cs-CZ"/>
        </w:rPr>
        <w:t>Co požadujeme?</w:t>
      </w:r>
    </w:p>
    <w:p w:rsidR="003A7F05" w:rsidRPr="003A7F05" w:rsidRDefault="003A7F05" w:rsidP="003A7F05">
      <w:pPr>
        <w:numPr>
          <w:ilvl w:val="0"/>
          <w:numId w:val="1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Kultivované a vstřícné vystupování</w:t>
      </w:r>
    </w:p>
    <w:p w:rsidR="003A7F05" w:rsidRPr="003A7F05" w:rsidRDefault="003A7F05" w:rsidP="003A7F05">
      <w:pPr>
        <w:numPr>
          <w:ilvl w:val="0"/>
          <w:numId w:val="1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Dobré komunikační schopnosti</w:t>
      </w:r>
    </w:p>
    <w:p w:rsidR="003A7F05" w:rsidRPr="003A7F05" w:rsidRDefault="003A7F05" w:rsidP="003A7F05">
      <w:pPr>
        <w:numPr>
          <w:ilvl w:val="0"/>
          <w:numId w:val="1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Organizační schopnosti, samostatnost, zodpovědnost, spolehlivost</w:t>
      </w:r>
    </w:p>
    <w:p w:rsidR="003A7F05" w:rsidRPr="003A7F05" w:rsidRDefault="003A7F05" w:rsidP="003A7F05">
      <w:pPr>
        <w:numPr>
          <w:ilvl w:val="0"/>
          <w:numId w:val="1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Znalost práce s PC</w:t>
      </w:r>
    </w:p>
    <w:p w:rsidR="003A7F05" w:rsidRPr="003A7F05" w:rsidRDefault="003A7F05" w:rsidP="003A7F05">
      <w:pPr>
        <w:numPr>
          <w:ilvl w:val="0"/>
          <w:numId w:val="1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Zájem o historii</w:t>
      </w:r>
    </w:p>
    <w:p w:rsidR="003A7F05" w:rsidRPr="003A7F05" w:rsidRDefault="003A7F05" w:rsidP="003A7F05">
      <w:pPr>
        <w:numPr>
          <w:ilvl w:val="0"/>
          <w:numId w:val="1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Trestní bezúhonnost (výpis z rejstříku trestů)</w:t>
      </w:r>
    </w:p>
    <w:p w:rsidR="003A7F05" w:rsidRPr="003A7F05" w:rsidRDefault="003A7F05" w:rsidP="003A7F05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BC3851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Výhodou</w:t>
      </w:r>
    </w:p>
    <w:p w:rsidR="003A7F05" w:rsidRPr="003A7F05" w:rsidRDefault="003A7F05" w:rsidP="003A7F05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Vítáme znalost angličtiny nebo němčiny, případně dalších jazyků</w:t>
      </w:r>
    </w:p>
    <w:p w:rsidR="003A7F05" w:rsidRPr="003A7F05" w:rsidRDefault="003A7F05" w:rsidP="003A7F05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Zájem o historii</w:t>
      </w:r>
    </w:p>
    <w:p w:rsidR="003A7F05" w:rsidRPr="003A7F05" w:rsidRDefault="003A7F05" w:rsidP="003A7F05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Bydliště v okolí zámku</w:t>
      </w:r>
    </w:p>
    <w:p w:rsidR="003A7F05" w:rsidRPr="003A7F05" w:rsidRDefault="003A7F05" w:rsidP="003A7F05">
      <w:pPr>
        <w:numPr>
          <w:ilvl w:val="0"/>
          <w:numId w:val="2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Předchozí zkušenost s průvodcovskou a pokladní činností</w:t>
      </w:r>
    </w:p>
    <w:p w:rsidR="003A7F05" w:rsidRPr="003A7F05" w:rsidRDefault="003A7F05" w:rsidP="003A7F05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BC3851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Náplň práce: </w:t>
      </w:r>
    </w:p>
    <w:p w:rsidR="003A7F05" w:rsidRPr="003A7F05" w:rsidRDefault="003A7F05" w:rsidP="003A7F05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Zajištění chodu pokladny</w:t>
      </w:r>
      <w:r w:rsidR="00DD462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 -</w:t>
      </w: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 prodej vstupenek</w:t>
      </w:r>
      <w:r w:rsidR="00DD462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 a suvenýrů</w:t>
      </w:r>
    </w:p>
    <w:p w:rsidR="003A7F05" w:rsidRPr="003A7F05" w:rsidRDefault="003A7F05" w:rsidP="003A7F05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Organizace návštěvnického provozu</w:t>
      </w:r>
    </w:p>
    <w:p w:rsidR="003A7F05" w:rsidRPr="003A7F05" w:rsidRDefault="003A7F05" w:rsidP="003A7F05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Poskytování informací návštěvníkům zámku</w:t>
      </w:r>
    </w:p>
    <w:p w:rsidR="003A7F05" w:rsidRPr="003A7F05" w:rsidRDefault="003A7F05" w:rsidP="003A7F05">
      <w:pPr>
        <w:numPr>
          <w:ilvl w:val="0"/>
          <w:numId w:val="3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Průvodcovská činnost</w:t>
      </w:r>
    </w:p>
    <w:p w:rsidR="003A7F05" w:rsidRPr="003A7F05" w:rsidRDefault="003A7F05" w:rsidP="003A7F05">
      <w:pPr>
        <w:spacing w:after="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BC3851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Nabízíme:</w:t>
      </w:r>
    </w:p>
    <w:p w:rsidR="003A7F05" w:rsidRPr="003A7F05" w:rsidRDefault="003A7F05" w:rsidP="003A7F05">
      <w:pPr>
        <w:numPr>
          <w:ilvl w:val="0"/>
          <w:numId w:val="4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Platové ohodnocení dle nařízení vlády č. 564/2006 Sb., platová třída 7</w:t>
      </w:r>
    </w:p>
    <w:p w:rsidR="003A7F05" w:rsidRPr="003A7F05" w:rsidRDefault="003A7F05" w:rsidP="003A7F05">
      <w:pPr>
        <w:numPr>
          <w:ilvl w:val="0"/>
          <w:numId w:val="4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Stabilitu státní příspěvkové organizace</w:t>
      </w:r>
    </w:p>
    <w:p w:rsidR="003A7F05" w:rsidRPr="003A7F05" w:rsidRDefault="003A7F05" w:rsidP="003A7F05">
      <w:pPr>
        <w:numPr>
          <w:ilvl w:val="0"/>
          <w:numId w:val="4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Práci v atraktivním prostředí národní kulturní památky</w:t>
      </w:r>
    </w:p>
    <w:p w:rsidR="003A7F05" w:rsidRPr="003A7F05" w:rsidRDefault="003A7F05" w:rsidP="003A7F05">
      <w:pPr>
        <w:numPr>
          <w:ilvl w:val="0"/>
          <w:numId w:val="4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5 týdnů dovolené</w:t>
      </w:r>
    </w:p>
    <w:p w:rsidR="003A7F05" w:rsidRPr="003A7F05" w:rsidRDefault="003A7F05" w:rsidP="003A7F05">
      <w:pPr>
        <w:numPr>
          <w:ilvl w:val="0"/>
          <w:numId w:val="4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Volné vstupy na hrady a zámky ve správě NPÚ (i pro rodinné příslušníky)</w:t>
      </w:r>
    </w:p>
    <w:p w:rsidR="003A7F05" w:rsidRPr="003A7F05" w:rsidRDefault="003A7F05" w:rsidP="003A7F05">
      <w:pPr>
        <w:numPr>
          <w:ilvl w:val="0"/>
          <w:numId w:val="4"/>
        </w:numPr>
        <w:spacing w:after="75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Příspěvek na stravné</w:t>
      </w:r>
      <w:r w:rsidR="00DD462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, FKSP</w:t>
      </w:r>
    </w:p>
    <w:p w:rsidR="00BC3851" w:rsidRDefault="003A7F05" w:rsidP="003A7F05">
      <w:pPr>
        <w:numPr>
          <w:ilvl w:val="0"/>
          <w:numId w:val="4"/>
        </w:numPr>
        <w:spacing w:after="300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Hlavní pracovní poměr na dobu určitou </w:t>
      </w:r>
      <w:r w:rsidR="00BC385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s nástupem dohodou</w:t>
      </w: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 s možností prodloužení</w:t>
      </w:r>
      <w:r w:rsidR="00DD462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 na dobu neurčitou</w:t>
      </w:r>
    </w:p>
    <w:p w:rsidR="00AE74A9" w:rsidRDefault="003A7F05" w:rsidP="00AE74A9">
      <w:pPr>
        <w:numPr>
          <w:ilvl w:val="0"/>
          <w:numId w:val="4"/>
        </w:numPr>
        <w:spacing w:after="300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lastRenderedPageBreak/>
        <w:t>V případě zájmu nám, prosím, zašlete životopis na e-mail becov@npu.cz, a to do 1</w:t>
      </w:r>
      <w:r w:rsidR="00DD462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8</w:t>
      </w: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. 11. 201</w:t>
      </w:r>
      <w:r w:rsidR="00BC3851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8</w:t>
      </w:r>
      <w:r w:rsidRPr="003A7F05">
        <w:rPr>
          <w:rFonts w:ascii="Arial" w:eastAsia="Times New Roman" w:hAnsi="Arial" w:cs="Arial"/>
          <w:color w:val="1D1D1D"/>
          <w:sz w:val="24"/>
          <w:szCs w:val="24"/>
          <w:lang w:eastAsia="cs-CZ"/>
        </w:rPr>
        <w:t>. </w:t>
      </w:r>
    </w:p>
    <w:p w:rsidR="00AE74A9" w:rsidRPr="00AE74A9" w:rsidRDefault="00AE74A9" w:rsidP="00AE74A9">
      <w:pPr>
        <w:numPr>
          <w:ilvl w:val="0"/>
          <w:numId w:val="4"/>
        </w:numPr>
        <w:spacing w:after="300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r w:rsidRPr="00AE74A9">
        <w:rPr>
          <w:color w:val="1D1D1D"/>
          <w:sz w:val="24"/>
          <w:szCs w:val="24"/>
          <w:lang w:eastAsia="cs-CZ"/>
        </w:rPr>
        <w:t>V</w:t>
      </w:r>
      <w:r w:rsidRPr="00AE74A9">
        <w:rPr>
          <w:rFonts w:ascii="Arial" w:eastAsia="Times New Roman" w:hAnsi="Arial" w:cs="Arial"/>
          <w:color w:val="1D1D1D"/>
          <w:sz w:val="24"/>
          <w:szCs w:val="24"/>
          <w:lang w:eastAsia="cs-CZ"/>
        </w:rPr>
        <w:t xml:space="preserve">íce informací: </w:t>
      </w:r>
      <w:r w:rsidRPr="00AE74A9">
        <w:rPr>
          <w:rFonts w:ascii="Arial" w:hAnsi="Arial" w:cs="Arial"/>
          <w:b/>
          <w:sz w:val="24"/>
          <w:szCs w:val="24"/>
        </w:rPr>
        <w:t>Markéta Kolářová</w:t>
      </w:r>
      <w:r w:rsidRPr="00AE74A9">
        <w:rPr>
          <w:sz w:val="24"/>
          <w:szCs w:val="24"/>
        </w:rPr>
        <w:t xml:space="preserve">, </w:t>
      </w:r>
      <w:r w:rsidRPr="00AE74A9">
        <w:rPr>
          <w:rFonts w:ascii="Arial" w:hAnsi="Arial" w:cs="Arial"/>
          <w:sz w:val="24"/>
          <w:szCs w:val="24"/>
        </w:rPr>
        <w:t xml:space="preserve">zástupce kastelána a vedoucí návštěvnického provozu, tel.: 778 466 989, e-mail: </w:t>
      </w:r>
      <w:r w:rsidRPr="00AE74A9">
        <w:rPr>
          <w:sz w:val="24"/>
          <w:szCs w:val="24"/>
        </w:rPr>
        <w:t>kolarova.marketa@npu.cz</w:t>
      </w:r>
      <w:r w:rsidRPr="00AE74A9">
        <w:rPr>
          <w:rFonts w:ascii="Arial" w:hAnsi="Arial" w:cs="Arial"/>
          <w:sz w:val="24"/>
          <w:szCs w:val="24"/>
        </w:rPr>
        <w:t xml:space="preserve"> </w:t>
      </w:r>
    </w:p>
    <w:p w:rsidR="00AE74A9" w:rsidRDefault="00AE74A9" w:rsidP="00AE74A9">
      <w:pPr>
        <w:spacing w:after="300" w:line="360" w:lineRule="atLeast"/>
        <w:ind w:left="-225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</w:p>
    <w:p w:rsidR="00AE74A9" w:rsidRPr="003A7F05" w:rsidRDefault="00AE74A9" w:rsidP="00AE74A9">
      <w:pPr>
        <w:spacing w:after="300" w:line="360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cs-CZ"/>
        </w:rPr>
      </w:pPr>
      <w:bookmarkStart w:id="0" w:name="_GoBack"/>
      <w:bookmarkEnd w:id="0"/>
    </w:p>
    <w:p w:rsidR="0085763E" w:rsidRDefault="0085763E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BC3851" w:rsidRDefault="00BC3851" w:rsidP="0085763E">
      <w:pPr>
        <w:spacing w:line="240" w:lineRule="auto"/>
        <w:jc w:val="center"/>
        <w:rPr>
          <w:rFonts w:ascii="Arial" w:hAnsi="Arial" w:cs="Arial"/>
          <w:color w:val="FFFFFF"/>
          <w:sz w:val="27"/>
          <w:szCs w:val="27"/>
        </w:rPr>
      </w:pPr>
    </w:p>
    <w:p w:rsidR="000E29AA" w:rsidRDefault="00AE74A9" w:rsidP="0085763E">
      <w:hyperlink r:id="rId6" w:history="1">
        <w:r w:rsidR="0085763E">
          <w:rPr>
            <w:rFonts w:ascii="Arial" w:hAnsi="Arial" w:cs="Arial"/>
            <w:color w:val="FFFFFF"/>
            <w:sz w:val="60"/>
            <w:szCs w:val="60"/>
            <w:u w:val="single"/>
          </w:rPr>
          <w:br/>
        </w:r>
      </w:hyperlink>
    </w:p>
    <w:sectPr w:rsidR="000E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18B"/>
    <w:multiLevelType w:val="multilevel"/>
    <w:tmpl w:val="6E3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9454B"/>
    <w:multiLevelType w:val="multilevel"/>
    <w:tmpl w:val="06A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33FB"/>
    <w:multiLevelType w:val="multilevel"/>
    <w:tmpl w:val="CC5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102D9"/>
    <w:multiLevelType w:val="multilevel"/>
    <w:tmpl w:val="EC3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A"/>
    <w:rsid w:val="000E00B0"/>
    <w:rsid w:val="000E29AA"/>
    <w:rsid w:val="003A7F05"/>
    <w:rsid w:val="008143F7"/>
    <w:rsid w:val="0085763E"/>
    <w:rsid w:val="00AE74A9"/>
    <w:rsid w:val="00BC3851"/>
    <w:rsid w:val="00CD497A"/>
    <w:rsid w:val="00DD4621"/>
    <w:rsid w:val="00E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7F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F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05"/>
    <w:rPr>
      <w:rFonts w:ascii="Tahoma" w:hAnsi="Tahoma" w:cs="Tahoma"/>
      <w:sz w:val="16"/>
      <w:szCs w:val="16"/>
    </w:rPr>
  </w:style>
  <w:style w:type="paragraph" w:customStyle="1" w:styleId="popis">
    <w:name w:val="popis"/>
    <w:basedOn w:val="Normln"/>
    <w:rsid w:val="0085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85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js-control-text">
    <w:name w:val="vjs-control-text"/>
    <w:basedOn w:val="Standardnpsmoodstavce"/>
    <w:rsid w:val="0085763E"/>
  </w:style>
  <w:style w:type="character" w:styleId="Hypertextovodkaz">
    <w:name w:val="Hyperlink"/>
    <w:basedOn w:val="Standardnpsmoodstavce"/>
    <w:uiPriority w:val="99"/>
    <w:semiHidden/>
    <w:unhideWhenUsed/>
    <w:rsid w:val="0085763E"/>
    <w:rPr>
      <w:color w:val="0000FF"/>
      <w:u w:val="single"/>
    </w:rPr>
  </w:style>
  <w:style w:type="paragraph" w:customStyle="1" w:styleId="odvolacka">
    <w:name w:val="odvolacka"/>
    <w:basedOn w:val="Normln"/>
    <w:link w:val="odvolackaChar"/>
    <w:uiPriority w:val="99"/>
    <w:rsid w:val="00AE74A9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odvolackaChar">
    <w:name w:val="odvolacka Char"/>
    <w:link w:val="odvolacka"/>
    <w:uiPriority w:val="99"/>
    <w:locked/>
    <w:rsid w:val="00AE74A9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7F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F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05"/>
    <w:rPr>
      <w:rFonts w:ascii="Tahoma" w:hAnsi="Tahoma" w:cs="Tahoma"/>
      <w:sz w:val="16"/>
      <w:szCs w:val="16"/>
    </w:rPr>
  </w:style>
  <w:style w:type="paragraph" w:customStyle="1" w:styleId="popis">
    <w:name w:val="popis"/>
    <w:basedOn w:val="Normln"/>
    <w:rsid w:val="0085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85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js-control-text">
    <w:name w:val="vjs-control-text"/>
    <w:basedOn w:val="Standardnpsmoodstavce"/>
    <w:rsid w:val="0085763E"/>
  </w:style>
  <w:style w:type="character" w:styleId="Hypertextovodkaz">
    <w:name w:val="Hyperlink"/>
    <w:basedOn w:val="Standardnpsmoodstavce"/>
    <w:uiPriority w:val="99"/>
    <w:semiHidden/>
    <w:unhideWhenUsed/>
    <w:rsid w:val="0085763E"/>
    <w:rPr>
      <w:color w:val="0000FF"/>
      <w:u w:val="single"/>
    </w:rPr>
  </w:style>
  <w:style w:type="paragraph" w:customStyle="1" w:styleId="odvolacka">
    <w:name w:val="odvolacka"/>
    <w:basedOn w:val="Normln"/>
    <w:link w:val="odvolackaChar"/>
    <w:uiPriority w:val="99"/>
    <w:rsid w:val="00AE74A9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odvolackaChar">
    <w:name w:val="odvolacka Char"/>
    <w:link w:val="odvolacka"/>
    <w:uiPriority w:val="99"/>
    <w:locked/>
    <w:rsid w:val="00AE74A9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48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86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21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10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556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5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878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5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3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59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37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52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706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5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7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0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8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6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4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8694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ecky.denik.cz/galerie/hrabeci-mlsani-na-zamku-velke-brezno-2015.html?photo=2&amp;back=311835220-2424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2018-10-18T12:33:00Z</cp:lastPrinted>
  <dcterms:created xsi:type="dcterms:W3CDTF">2018-10-18T08:55:00Z</dcterms:created>
  <dcterms:modified xsi:type="dcterms:W3CDTF">2018-11-02T13:34:00Z</dcterms:modified>
</cp:coreProperties>
</file>